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49" w:rsidRPr="00BC6749" w:rsidRDefault="00BC6749" w:rsidP="00BC6749">
      <w:pPr>
        <w:shd w:val="clear" w:color="auto" w:fill="FFFFFF"/>
        <w:spacing w:after="288" w:line="240" w:lineRule="auto"/>
        <w:jc w:val="center"/>
        <w:rPr>
          <w:rFonts w:ascii="Gothic" w:eastAsia="Times New Roman" w:hAnsi="Gothic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BC6749">
        <w:rPr>
          <w:rFonts w:ascii="Gothic" w:eastAsia="Times New Roman" w:hAnsi="Gothic" w:cs="Helvetica"/>
          <w:color w:val="333333"/>
          <w:sz w:val="21"/>
          <w:szCs w:val="21"/>
          <w:lang w:eastAsia="ru-RU"/>
        </w:rPr>
        <w:t>АДМИНИСТРАЦИЯ ГОРОДА ЧЕЛЯБИНСКА</w:t>
      </w:r>
      <w:r w:rsidRPr="00BC6749">
        <w:rPr>
          <w:rFonts w:ascii="Gothic" w:eastAsia="Times New Roman" w:hAnsi="Gothic" w:cs="Helvetica"/>
          <w:color w:val="333333"/>
          <w:sz w:val="21"/>
          <w:szCs w:val="21"/>
          <w:lang w:eastAsia="ru-RU"/>
        </w:rPr>
        <w:br/>
        <w:t>РАСПОРЯЖЕНИЕ</w:t>
      </w:r>
    </w:p>
    <w:p w:rsidR="00BC6749" w:rsidRPr="00BC6749" w:rsidRDefault="00BC6749" w:rsidP="00BC6749">
      <w:pPr>
        <w:shd w:val="clear" w:color="auto" w:fill="FFFFFF"/>
        <w:spacing w:after="288" w:line="240" w:lineRule="auto"/>
        <w:rPr>
          <w:rFonts w:ascii="Gothic" w:eastAsia="Times New Roman" w:hAnsi="Gothic" w:cs="Helvetica"/>
          <w:color w:val="333333"/>
          <w:sz w:val="21"/>
          <w:szCs w:val="21"/>
          <w:lang w:eastAsia="ru-RU"/>
        </w:rPr>
      </w:pPr>
      <w:r w:rsidRPr="00BC6749">
        <w:rPr>
          <w:rFonts w:ascii="Gothic" w:eastAsia="Times New Roman" w:hAnsi="Gothic" w:cs="Helvetica"/>
          <w:color w:val="333333"/>
          <w:sz w:val="21"/>
          <w:szCs w:val="21"/>
          <w:lang w:eastAsia="ru-RU"/>
        </w:rPr>
        <w:br/>
      </w:r>
      <w:r w:rsidRPr="00BC6749">
        <w:rPr>
          <w:rFonts w:ascii="Gothic" w:eastAsia="Times New Roman" w:hAnsi="Gothic" w:cs="Helvetica"/>
          <w:color w:val="333333"/>
          <w:sz w:val="21"/>
          <w:szCs w:val="21"/>
          <w:lang w:eastAsia="ru-RU"/>
        </w:rPr>
        <w:br/>
        <w:t>25.06.2018                                                                                                               № 7302</w:t>
      </w:r>
    </w:p>
    <w:p w:rsidR="00BC6749" w:rsidRPr="00BC6749" w:rsidRDefault="00BC6749" w:rsidP="00BC6749">
      <w:pPr>
        <w:shd w:val="clear" w:color="auto" w:fill="FFFFFF"/>
        <w:spacing w:after="288" w:line="240" w:lineRule="auto"/>
        <w:rPr>
          <w:rFonts w:ascii="Gothic" w:eastAsia="Times New Roman" w:hAnsi="Gothic" w:cs="Helvetica"/>
          <w:color w:val="333333"/>
          <w:sz w:val="21"/>
          <w:szCs w:val="21"/>
          <w:lang w:eastAsia="ru-RU"/>
        </w:rPr>
      </w:pPr>
      <w:r w:rsidRPr="00BC6749">
        <w:rPr>
          <w:rFonts w:ascii="Gothic" w:eastAsia="Times New Roman" w:hAnsi="Gothic" w:cs="Helvetica"/>
          <w:color w:val="333333"/>
          <w:sz w:val="21"/>
          <w:szCs w:val="21"/>
          <w:lang w:eastAsia="ru-RU"/>
        </w:rPr>
        <w:br/>
      </w:r>
      <w:r w:rsidRPr="00BC6749">
        <w:rPr>
          <w:rFonts w:ascii="Gothic" w:eastAsia="Times New Roman" w:hAnsi="Gothic" w:cs="Helvetica"/>
          <w:color w:val="333333"/>
          <w:sz w:val="21"/>
          <w:szCs w:val="21"/>
          <w:lang w:eastAsia="ru-RU"/>
        </w:rPr>
        <w:br/>
        <w:t xml:space="preserve">О внесении изменений в распоряжение </w:t>
      </w:r>
      <w:r w:rsidRPr="00BC6749">
        <w:rPr>
          <w:rFonts w:ascii="Gothic" w:eastAsia="Times New Roman" w:hAnsi="Gothic" w:cs="Helvetica"/>
          <w:color w:val="333333"/>
          <w:sz w:val="21"/>
          <w:szCs w:val="21"/>
          <w:lang w:eastAsia="ru-RU"/>
        </w:rPr>
        <w:br/>
        <w:t xml:space="preserve">Администрации города Челябинска </w:t>
      </w:r>
      <w:r w:rsidRPr="00BC6749">
        <w:rPr>
          <w:rFonts w:ascii="Gothic" w:eastAsia="Times New Roman" w:hAnsi="Gothic" w:cs="Helvetica"/>
          <w:color w:val="333333"/>
          <w:sz w:val="21"/>
          <w:szCs w:val="21"/>
          <w:lang w:eastAsia="ru-RU"/>
        </w:rPr>
        <w:br/>
        <w:t>от 27.12.2016 № 14674</w:t>
      </w:r>
    </w:p>
    <w:p w:rsidR="00BC6749" w:rsidRPr="00BC6749" w:rsidRDefault="00BC6749" w:rsidP="00BC6749">
      <w:pPr>
        <w:shd w:val="clear" w:color="auto" w:fill="FFFFFF"/>
        <w:spacing w:after="288" w:line="240" w:lineRule="auto"/>
        <w:rPr>
          <w:rFonts w:ascii="Gothic" w:eastAsia="Times New Roman" w:hAnsi="Gothic" w:cs="Helvetica"/>
          <w:color w:val="333333"/>
          <w:sz w:val="21"/>
          <w:szCs w:val="21"/>
          <w:lang w:eastAsia="ru-RU"/>
        </w:rPr>
      </w:pPr>
      <w:r w:rsidRPr="00BC6749">
        <w:rPr>
          <w:rFonts w:ascii="Gothic" w:eastAsia="Times New Roman" w:hAnsi="Gothic" w:cs="Helvetica"/>
          <w:color w:val="333333"/>
          <w:sz w:val="21"/>
          <w:szCs w:val="21"/>
          <w:lang w:eastAsia="ru-RU"/>
        </w:rPr>
        <w:br/>
      </w:r>
      <w:r w:rsidRPr="00BC6749">
        <w:rPr>
          <w:rFonts w:ascii="Gothic" w:eastAsia="Times New Roman" w:hAnsi="Gothic" w:cs="Helvetica"/>
          <w:color w:val="333333"/>
          <w:sz w:val="21"/>
          <w:szCs w:val="21"/>
          <w:lang w:eastAsia="ru-RU"/>
        </w:rPr>
        <w:br/>
        <w:t>           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Челябинска от 25.09.2013 № 225-п «Об утверждении Порядка разработки, утверждения, реализации и контроля муниципальных программ в городе Челябинске и об утверждении Порядка разработки, утверждения, реализации и контроля ведомственных  программ в городе Челябинске», в целях формирования доступной среды жизнедеятельности для маломобильных групп населения города Челябинска во всех сферах общественной жизни:</w:t>
      </w:r>
    </w:p>
    <w:p w:rsidR="00BC6749" w:rsidRPr="00BC6749" w:rsidRDefault="00BC6749" w:rsidP="00BC6749">
      <w:pPr>
        <w:shd w:val="clear" w:color="auto" w:fill="FFFFFF"/>
        <w:spacing w:after="288" w:line="240" w:lineRule="auto"/>
        <w:rPr>
          <w:rFonts w:ascii="Gothic" w:eastAsia="Times New Roman" w:hAnsi="Gothic" w:cs="Helvetica"/>
          <w:color w:val="333333"/>
          <w:sz w:val="21"/>
          <w:szCs w:val="21"/>
          <w:lang w:eastAsia="ru-RU"/>
        </w:rPr>
      </w:pPr>
      <w:r w:rsidRPr="00BC6749">
        <w:rPr>
          <w:rFonts w:ascii="Gothic" w:eastAsia="Times New Roman" w:hAnsi="Gothic" w:cs="Helvetica"/>
          <w:color w:val="333333"/>
          <w:sz w:val="21"/>
          <w:szCs w:val="21"/>
          <w:lang w:eastAsia="ru-RU"/>
        </w:rPr>
        <w:br/>
        <w:t xml:space="preserve">            1. Внести в муниципальную программу «Обеспечение беспрепятственного доступа маломобильных групп населения к объектам социальной инфраструктуры и информации в городе Челябинске на 2017–2020 годы» (далее – Программа), утвержденную распоряжением Администрации города Челябинска от 27.12.2016  № 14674, следующие изменения: </w:t>
      </w:r>
      <w:r w:rsidRPr="00BC6749">
        <w:rPr>
          <w:rFonts w:ascii="Gothic" w:eastAsia="Times New Roman" w:hAnsi="Gothic" w:cs="Helvetica"/>
          <w:color w:val="333333"/>
          <w:sz w:val="21"/>
          <w:szCs w:val="21"/>
          <w:lang w:eastAsia="ru-RU"/>
        </w:rPr>
        <w:br/>
        <w:t xml:space="preserve">            1) в абзаце третьем раздела «Цели и задачи Программы» паспорта Программы слово «реабилитации» исключить; </w:t>
      </w:r>
      <w:r w:rsidRPr="00BC6749">
        <w:rPr>
          <w:rFonts w:ascii="Gothic" w:eastAsia="Times New Roman" w:hAnsi="Gothic" w:cs="Helvetica"/>
          <w:color w:val="333333"/>
          <w:sz w:val="21"/>
          <w:szCs w:val="21"/>
          <w:lang w:eastAsia="ru-RU"/>
        </w:rPr>
        <w:br/>
        <w:t xml:space="preserve">            2) в подпункте 11 раздела «Целевые индикаторы и показатели» паспорта Программы абзац третий исключить; </w:t>
      </w:r>
      <w:r w:rsidRPr="00BC6749">
        <w:rPr>
          <w:rFonts w:ascii="Gothic" w:eastAsia="Times New Roman" w:hAnsi="Gothic" w:cs="Helvetica"/>
          <w:color w:val="333333"/>
          <w:sz w:val="21"/>
          <w:szCs w:val="21"/>
          <w:lang w:eastAsia="ru-RU"/>
        </w:rPr>
        <w:br/>
        <w:t>            3) раздел «Целевые индикаторы и показатели» паспорта Программы дополнить подпунктами 13,14 следующего содержания:</w:t>
      </w:r>
    </w:p>
    <w:p w:rsidR="00BC6749" w:rsidRPr="00BC6749" w:rsidRDefault="00BC6749" w:rsidP="00BC6749">
      <w:pPr>
        <w:shd w:val="clear" w:color="auto" w:fill="FFFFFF"/>
        <w:spacing w:after="288" w:line="240" w:lineRule="auto"/>
        <w:rPr>
          <w:rFonts w:ascii="Gothic" w:eastAsia="Times New Roman" w:hAnsi="Gothic" w:cs="Helvetica"/>
          <w:color w:val="333333"/>
          <w:sz w:val="21"/>
          <w:szCs w:val="21"/>
          <w:lang w:eastAsia="ru-RU"/>
        </w:rPr>
      </w:pPr>
      <w:r w:rsidRPr="00BC6749">
        <w:rPr>
          <w:rFonts w:ascii="Gothic" w:eastAsia="Times New Roman" w:hAnsi="Gothic" w:cs="Helvetica"/>
          <w:color w:val="333333"/>
          <w:sz w:val="21"/>
          <w:szCs w:val="21"/>
          <w:lang w:eastAsia="ru-RU"/>
        </w:rPr>
        <w:t>             «13) количество мобильных подъемных устройств, приобретенных для инвалидов на основании судебного решения:</w:t>
      </w:r>
      <w:r w:rsidRPr="00BC6749">
        <w:rPr>
          <w:rFonts w:ascii="Gothic" w:eastAsia="Times New Roman" w:hAnsi="Gothic" w:cs="Helvetica"/>
          <w:color w:val="333333"/>
          <w:sz w:val="21"/>
          <w:szCs w:val="21"/>
          <w:lang w:eastAsia="ru-RU"/>
        </w:rPr>
        <w:br/>
        <w:t>            – 2018 год – 2 единицы;</w:t>
      </w:r>
    </w:p>
    <w:p w:rsidR="00BC6749" w:rsidRPr="00BC6749" w:rsidRDefault="00BC6749" w:rsidP="00BC6749">
      <w:pPr>
        <w:shd w:val="clear" w:color="auto" w:fill="FFFFFF"/>
        <w:spacing w:after="288" w:line="240" w:lineRule="auto"/>
        <w:rPr>
          <w:rFonts w:ascii="Gothic" w:eastAsia="Times New Roman" w:hAnsi="Gothic" w:cs="Helvetica"/>
          <w:color w:val="333333"/>
          <w:sz w:val="21"/>
          <w:szCs w:val="21"/>
          <w:lang w:eastAsia="ru-RU"/>
        </w:rPr>
      </w:pPr>
      <w:r w:rsidRPr="00BC6749">
        <w:rPr>
          <w:rFonts w:ascii="Gothic" w:eastAsia="Times New Roman" w:hAnsi="Gothic" w:cs="Helvetica"/>
          <w:color w:val="333333"/>
          <w:sz w:val="21"/>
          <w:szCs w:val="21"/>
          <w:lang w:eastAsia="ru-RU"/>
        </w:rPr>
        <w:t>            14) количество мобильных подъемных устройств, переданных инвалидам на основании судебного решения:</w:t>
      </w:r>
      <w:r w:rsidRPr="00BC6749">
        <w:rPr>
          <w:rFonts w:ascii="Gothic" w:eastAsia="Times New Roman" w:hAnsi="Gothic" w:cs="Helvetica"/>
          <w:color w:val="333333"/>
          <w:sz w:val="21"/>
          <w:szCs w:val="21"/>
          <w:lang w:eastAsia="ru-RU"/>
        </w:rPr>
        <w:br/>
        <w:t>            – 2018 год – 2 единицы.»;</w:t>
      </w:r>
    </w:p>
    <w:p w:rsidR="00BC6749" w:rsidRPr="00BC6749" w:rsidRDefault="00BC6749" w:rsidP="00BC6749">
      <w:pPr>
        <w:shd w:val="clear" w:color="auto" w:fill="FFFFFF"/>
        <w:spacing w:after="288" w:line="240" w:lineRule="auto"/>
        <w:rPr>
          <w:rFonts w:ascii="Gothic" w:eastAsia="Times New Roman" w:hAnsi="Gothic" w:cs="Helvetica"/>
          <w:color w:val="333333"/>
          <w:sz w:val="21"/>
          <w:szCs w:val="21"/>
          <w:lang w:eastAsia="ru-RU"/>
        </w:rPr>
      </w:pPr>
      <w:r w:rsidRPr="00BC6749">
        <w:rPr>
          <w:rFonts w:ascii="Gothic" w:eastAsia="Times New Roman" w:hAnsi="Gothic" w:cs="Helvetica"/>
          <w:color w:val="333333"/>
          <w:sz w:val="21"/>
          <w:szCs w:val="21"/>
          <w:lang w:eastAsia="ru-RU"/>
        </w:rPr>
        <w:t>             4) в подпункте 2 раздела «Характеристика программных мероприятий» паспорта Программы слово «реабилитации» исключить;</w:t>
      </w:r>
    </w:p>
    <w:p w:rsidR="00BC6749" w:rsidRPr="00BC6749" w:rsidRDefault="00BC6749" w:rsidP="00BC6749">
      <w:pPr>
        <w:shd w:val="clear" w:color="auto" w:fill="FFFFFF"/>
        <w:spacing w:after="288" w:line="240" w:lineRule="auto"/>
        <w:rPr>
          <w:rFonts w:ascii="Gothic" w:eastAsia="Times New Roman" w:hAnsi="Gothic" w:cs="Helvetica"/>
          <w:color w:val="333333"/>
          <w:sz w:val="21"/>
          <w:szCs w:val="21"/>
          <w:lang w:eastAsia="ru-RU"/>
        </w:rPr>
      </w:pPr>
      <w:r w:rsidRPr="00BC6749">
        <w:rPr>
          <w:rFonts w:ascii="Gothic" w:eastAsia="Times New Roman" w:hAnsi="Gothic" w:cs="Helvetica"/>
          <w:color w:val="333333"/>
          <w:sz w:val="21"/>
          <w:szCs w:val="21"/>
          <w:lang w:eastAsia="ru-RU"/>
        </w:rPr>
        <w:t>            5) в абзаце первом раздела «Объемы и источники финансирования» паспорта Программы  слова «15 700,2 тыс. рублей» заменить  словами «16 018,2 тыс. рублей»;</w:t>
      </w:r>
    </w:p>
    <w:p w:rsidR="00BC6749" w:rsidRPr="00BC6749" w:rsidRDefault="00BC6749" w:rsidP="00BC6749">
      <w:pPr>
        <w:shd w:val="clear" w:color="auto" w:fill="FFFFFF"/>
        <w:spacing w:after="288" w:line="240" w:lineRule="auto"/>
        <w:rPr>
          <w:rFonts w:ascii="Gothic" w:eastAsia="Times New Roman" w:hAnsi="Gothic" w:cs="Helvetica"/>
          <w:color w:val="333333"/>
          <w:sz w:val="21"/>
          <w:szCs w:val="21"/>
          <w:lang w:eastAsia="ru-RU"/>
        </w:rPr>
      </w:pPr>
      <w:r w:rsidRPr="00BC6749">
        <w:rPr>
          <w:rFonts w:ascii="Gothic" w:eastAsia="Times New Roman" w:hAnsi="Gothic" w:cs="Helvetica"/>
          <w:color w:val="333333"/>
          <w:sz w:val="21"/>
          <w:szCs w:val="21"/>
          <w:lang w:eastAsia="ru-RU"/>
        </w:rPr>
        <w:t>            6) подпункт 1 раздела «Объемы и источники финансирования» паспорта       Программы изложить в следующей редакции:</w:t>
      </w:r>
    </w:p>
    <w:p w:rsidR="00BC6749" w:rsidRPr="00BC6749" w:rsidRDefault="00BC6749" w:rsidP="00BC6749">
      <w:pPr>
        <w:shd w:val="clear" w:color="auto" w:fill="FFFFFF"/>
        <w:spacing w:after="288" w:line="240" w:lineRule="auto"/>
        <w:rPr>
          <w:rFonts w:ascii="Gothic" w:eastAsia="Times New Roman" w:hAnsi="Gothic" w:cs="Helvetica"/>
          <w:color w:val="333333"/>
          <w:sz w:val="21"/>
          <w:szCs w:val="21"/>
          <w:lang w:eastAsia="ru-RU"/>
        </w:rPr>
      </w:pPr>
      <w:r w:rsidRPr="00BC6749">
        <w:rPr>
          <w:rFonts w:ascii="Gothic" w:eastAsia="Times New Roman" w:hAnsi="Gothic" w:cs="Helvetica"/>
          <w:color w:val="333333"/>
          <w:sz w:val="21"/>
          <w:szCs w:val="21"/>
          <w:lang w:eastAsia="ru-RU"/>
        </w:rPr>
        <w:lastRenderedPageBreak/>
        <w:t>             «1) из средств бюджета города Челябинска – 8 133,9 тыс. рублей, в том числе:</w:t>
      </w:r>
      <w:r w:rsidRPr="00BC6749">
        <w:rPr>
          <w:rFonts w:ascii="Gothic" w:eastAsia="Times New Roman" w:hAnsi="Gothic" w:cs="Helvetica"/>
          <w:color w:val="333333"/>
          <w:sz w:val="21"/>
          <w:szCs w:val="21"/>
          <w:lang w:eastAsia="ru-RU"/>
        </w:rPr>
        <w:br/>
        <w:t xml:space="preserve">            – 2017 год – 1 788,1 тыс. рублей; </w:t>
      </w:r>
      <w:r w:rsidRPr="00BC6749">
        <w:rPr>
          <w:rFonts w:ascii="Gothic" w:eastAsia="Times New Roman" w:hAnsi="Gothic" w:cs="Helvetica"/>
          <w:color w:val="333333"/>
          <w:sz w:val="21"/>
          <w:szCs w:val="21"/>
          <w:lang w:eastAsia="ru-RU"/>
        </w:rPr>
        <w:br/>
        <w:t>            – 2018 год – 2 288,1 тыс. рублей;</w:t>
      </w:r>
      <w:r w:rsidRPr="00BC6749">
        <w:rPr>
          <w:rFonts w:ascii="Gothic" w:eastAsia="Times New Roman" w:hAnsi="Gothic" w:cs="Helvetica"/>
          <w:color w:val="333333"/>
          <w:sz w:val="21"/>
          <w:szCs w:val="21"/>
          <w:lang w:eastAsia="ru-RU"/>
        </w:rPr>
        <w:br/>
        <w:t xml:space="preserve">            – 2019 год – 2 165,1 тыс. рублей; </w:t>
      </w:r>
      <w:r w:rsidRPr="00BC6749">
        <w:rPr>
          <w:rFonts w:ascii="Gothic" w:eastAsia="Times New Roman" w:hAnsi="Gothic" w:cs="Helvetica"/>
          <w:color w:val="333333"/>
          <w:sz w:val="21"/>
          <w:szCs w:val="21"/>
          <w:lang w:eastAsia="ru-RU"/>
        </w:rPr>
        <w:br/>
        <w:t>            – 2020 год – 1 892,6 тыс. рублей;»;</w:t>
      </w:r>
    </w:p>
    <w:p w:rsidR="00BC6749" w:rsidRPr="00BC6749" w:rsidRDefault="00BC6749" w:rsidP="00BC6749">
      <w:pPr>
        <w:shd w:val="clear" w:color="auto" w:fill="FFFFFF"/>
        <w:spacing w:after="288" w:line="240" w:lineRule="auto"/>
        <w:rPr>
          <w:rFonts w:ascii="Gothic" w:eastAsia="Times New Roman" w:hAnsi="Gothic" w:cs="Helvetica"/>
          <w:color w:val="333333"/>
          <w:sz w:val="21"/>
          <w:szCs w:val="21"/>
          <w:lang w:eastAsia="ru-RU"/>
        </w:rPr>
      </w:pPr>
      <w:r w:rsidRPr="00BC6749">
        <w:rPr>
          <w:rFonts w:ascii="Gothic" w:eastAsia="Times New Roman" w:hAnsi="Gothic" w:cs="Helvetica"/>
          <w:color w:val="333333"/>
          <w:sz w:val="21"/>
          <w:szCs w:val="21"/>
          <w:lang w:eastAsia="ru-RU"/>
        </w:rPr>
        <w:t>            7) подпункт 3 раздела «Ожидаемые конечные результаты реализации Программы и показатели социально-экономической эффективности» паспорта Программы дополнить словами «мобильных подъемных устройств;»;</w:t>
      </w:r>
    </w:p>
    <w:p w:rsidR="00BC6749" w:rsidRPr="00BC6749" w:rsidRDefault="00BC6749" w:rsidP="00BC6749">
      <w:pPr>
        <w:shd w:val="clear" w:color="auto" w:fill="FFFFFF"/>
        <w:spacing w:after="288" w:line="240" w:lineRule="auto"/>
        <w:rPr>
          <w:rFonts w:ascii="Gothic" w:eastAsia="Times New Roman" w:hAnsi="Gothic" w:cs="Helvetica"/>
          <w:color w:val="333333"/>
          <w:sz w:val="21"/>
          <w:szCs w:val="21"/>
          <w:lang w:eastAsia="ru-RU"/>
        </w:rPr>
      </w:pPr>
      <w:r w:rsidRPr="00BC6749">
        <w:rPr>
          <w:rFonts w:ascii="Gothic" w:eastAsia="Times New Roman" w:hAnsi="Gothic" w:cs="Helvetica"/>
          <w:color w:val="333333"/>
          <w:sz w:val="21"/>
          <w:szCs w:val="21"/>
          <w:lang w:eastAsia="ru-RU"/>
        </w:rPr>
        <w:t>            8) в подпункте 1 пункта 3 раздела II «Цели и задачи Программы» Программы слово «реабилитации» исключить;</w:t>
      </w:r>
    </w:p>
    <w:p w:rsidR="00BC6749" w:rsidRPr="00BC6749" w:rsidRDefault="00BC6749" w:rsidP="00BC6749">
      <w:pPr>
        <w:shd w:val="clear" w:color="auto" w:fill="FFFFFF"/>
        <w:spacing w:after="288" w:line="240" w:lineRule="auto"/>
        <w:rPr>
          <w:rFonts w:ascii="Gothic" w:eastAsia="Times New Roman" w:hAnsi="Gothic" w:cs="Helvetica"/>
          <w:color w:val="333333"/>
          <w:sz w:val="21"/>
          <w:szCs w:val="21"/>
          <w:lang w:eastAsia="ru-RU"/>
        </w:rPr>
      </w:pPr>
      <w:r w:rsidRPr="00BC6749">
        <w:rPr>
          <w:rFonts w:ascii="Gothic" w:eastAsia="Times New Roman" w:hAnsi="Gothic" w:cs="Helvetica"/>
          <w:color w:val="333333"/>
          <w:sz w:val="21"/>
          <w:szCs w:val="21"/>
          <w:lang w:eastAsia="ru-RU"/>
        </w:rPr>
        <w:t>            9) подпункт 3 пункта 4 раздела III «Ожидаемые результаты реализации Программы с указанием целевых индикаторов и показателей» Программы дополнить словами «мобильных подъемных устройств;»;</w:t>
      </w:r>
    </w:p>
    <w:p w:rsidR="00BC6749" w:rsidRPr="00BC6749" w:rsidRDefault="00BC6749" w:rsidP="00BC6749">
      <w:pPr>
        <w:shd w:val="clear" w:color="auto" w:fill="FFFFFF"/>
        <w:spacing w:after="288" w:line="240" w:lineRule="auto"/>
        <w:rPr>
          <w:rFonts w:ascii="Gothic" w:eastAsia="Times New Roman" w:hAnsi="Gothic" w:cs="Helvetica"/>
          <w:color w:val="333333"/>
          <w:sz w:val="21"/>
          <w:szCs w:val="21"/>
          <w:lang w:eastAsia="ru-RU"/>
        </w:rPr>
      </w:pPr>
      <w:r w:rsidRPr="00BC6749">
        <w:rPr>
          <w:rFonts w:ascii="Gothic" w:eastAsia="Times New Roman" w:hAnsi="Gothic" w:cs="Helvetica"/>
          <w:color w:val="333333"/>
          <w:sz w:val="21"/>
          <w:szCs w:val="21"/>
          <w:lang w:eastAsia="ru-RU"/>
        </w:rPr>
        <w:t>                10) в подпункте 11 пункта 5 раздела III «Ожидаемые результаты реализации Программы с указанием целевых индикаторов и показателей» Программы абзац третий исключить;</w:t>
      </w:r>
    </w:p>
    <w:p w:rsidR="00BC6749" w:rsidRPr="00BC6749" w:rsidRDefault="00BC6749" w:rsidP="00BC6749">
      <w:pPr>
        <w:shd w:val="clear" w:color="auto" w:fill="FFFFFF"/>
        <w:spacing w:after="288" w:line="240" w:lineRule="auto"/>
        <w:rPr>
          <w:rFonts w:ascii="Gothic" w:eastAsia="Times New Roman" w:hAnsi="Gothic" w:cs="Helvetica"/>
          <w:color w:val="333333"/>
          <w:sz w:val="21"/>
          <w:szCs w:val="21"/>
          <w:lang w:eastAsia="ru-RU"/>
        </w:rPr>
      </w:pPr>
      <w:r w:rsidRPr="00BC6749">
        <w:rPr>
          <w:rFonts w:ascii="Gothic" w:eastAsia="Times New Roman" w:hAnsi="Gothic" w:cs="Helvetica"/>
          <w:color w:val="333333"/>
          <w:sz w:val="21"/>
          <w:szCs w:val="21"/>
          <w:lang w:eastAsia="ru-RU"/>
        </w:rPr>
        <w:t>            11) пункт 5 раздела III «Ожидаемые результаты реализации Программы с указанием целевых индикаторов и показателей» Программы дополнить подпунктами 13,14 следующего содержания:</w:t>
      </w:r>
    </w:p>
    <w:p w:rsidR="00BC6749" w:rsidRPr="00BC6749" w:rsidRDefault="00BC6749" w:rsidP="00BC6749">
      <w:pPr>
        <w:shd w:val="clear" w:color="auto" w:fill="FFFFFF"/>
        <w:spacing w:after="288" w:line="240" w:lineRule="auto"/>
        <w:rPr>
          <w:rFonts w:ascii="Gothic" w:eastAsia="Times New Roman" w:hAnsi="Gothic" w:cs="Helvetica"/>
          <w:color w:val="333333"/>
          <w:sz w:val="21"/>
          <w:szCs w:val="21"/>
          <w:lang w:eastAsia="ru-RU"/>
        </w:rPr>
      </w:pPr>
      <w:r w:rsidRPr="00BC6749">
        <w:rPr>
          <w:rFonts w:ascii="Gothic" w:eastAsia="Times New Roman" w:hAnsi="Gothic" w:cs="Helvetica"/>
          <w:color w:val="333333"/>
          <w:sz w:val="21"/>
          <w:szCs w:val="21"/>
          <w:lang w:eastAsia="ru-RU"/>
        </w:rPr>
        <w:t>             «13) количество мобильных подъемных устройств, приобретенных для инвалидов на основании судебного решения:</w:t>
      </w:r>
      <w:r w:rsidRPr="00BC6749">
        <w:rPr>
          <w:rFonts w:ascii="Gothic" w:eastAsia="Times New Roman" w:hAnsi="Gothic" w:cs="Helvetica"/>
          <w:color w:val="333333"/>
          <w:sz w:val="21"/>
          <w:szCs w:val="21"/>
          <w:lang w:eastAsia="ru-RU"/>
        </w:rPr>
        <w:br/>
        <w:t>            – 2018 год – 2 единицы;</w:t>
      </w:r>
    </w:p>
    <w:p w:rsidR="00BC6749" w:rsidRPr="00BC6749" w:rsidRDefault="00BC6749" w:rsidP="00BC6749">
      <w:pPr>
        <w:shd w:val="clear" w:color="auto" w:fill="FFFFFF"/>
        <w:spacing w:after="288" w:line="240" w:lineRule="auto"/>
        <w:rPr>
          <w:rFonts w:ascii="Gothic" w:eastAsia="Times New Roman" w:hAnsi="Gothic" w:cs="Helvetica"/>
          <w:color w:val="333333"/>
          <w:sz w:val="21"/>
          <w:szCs w:val="21"/>
          <w:lang w:eastAsia="ru-RU"/>
        </w:rPr>
      </w:pPr>
      <w:r w:rsidRPr="00BC6749">
        <w:rPr>
          <w:rFonts w:ascii="Gothic" w:eastAsia="Times New Roman" w:hAnsi="Gothic" w:cs="Helvetica"/>
          <w:color w:val="333333"/>
          <w:sz w:val="21"/>
          <w:szCs w:val="21"/>
          <w:lang w:eastAsia="ru-RU"/>
        </w:rPr>
        <w:t>            12) количество мобильных подъемных устройств, переданных инвалидам на основании судебного решения:</w:t>
      </w:r>
      <w:r w:rsidRPr="00BC6749">
        <w:rPr>
          <w:rFonts w:ascii="Gothic" w:eastAsia="Times New Roman" w:hAnsi="Gothic" w:cs="Helvetica"/>
          <w:color w:val="333333"/>
          <w:sz w:val="21"/>
          <w:szCs w:val="21"/>
          <w:lang w:eastAsia="ru-RU"/>
        </w:rPr>
        <w:br/>
        <w:t>            – 2018 год – 2 единицы.»;</w:t>
      </w:r>
    </w:p>
    <w:p w:rsidR="00BC6749" w:rsidRPr="00BC6749" w:rsidRDefault="00BC6749" w:rsidP="00BC6749">
      <w:pPr>
        <w:shd w:val="clear" w:color="auto" w:fill="FFFFFF"/>
        <w:spacing w:after="288" w:line="240" w:lineRule="auto"/>
        <w:rPr>
          <w:rFonts w:ascii="Gothic" w:eastAsia="Times New Roman" w:hAnsi="Gothic" w:cs="Helvetica"/>
          <w:color w:val="333333"/>
          <w:sz w:val="21"/>
          <w:szCs w:val="21"/>
          <w:lang w:eastAsia="ru-RU"/>
        </w:rPr>
      </w:pPr>
      <w:r w:rsidRPr="00BC6749">
        <w:rPr>
          <w:rFonts w:ascii="Gothic" w:eastAsia="Times New Roman" w:hAnsi="Gothic" w:cs="Helvetica"/>
          <w:color w:val="333333"/>
          <w:sz w:val="21"/>
          <w:szCs w:val="21"/>
          <w:lang w:eastAsia="ru-RU"/>
        </w:rPr>
        <w:t>            12) в подпункте 2 раздела IV «План мероприятий Программы» Программы слово «реабилитации» исключить;</w:t>
      </w:r>
    </w:p>
    <w:p w:rsidR="00BC6749" w:rsidRPr="00BC6749" w:rsidRDefault="00BC6749" w:rsidP="00BC6749">
      <w:pPr>
        <w:shd w:val="clear" w:color="auto" w:fill="FFFFFF"/>
        <w:spacing w:after="288" w:line="240" w:lineRule="auto"/>
        <w:rPr>
          <w:rFonts w:ascii="Gothic" w:eastAsia="Times New Roman" w:hAnsi="Gothic" w:cs="Helvetica"/>
          <w:color w:val="333333"/>
          <w:sz w:val="21"/>
          <w:szCs w:val="21"/>
          <w:lang w:eastAsia="ru-RU"/>
        </w:rPr>
      </w:pPr>
      <w:r w:rsidRPr="00BC6749">
        <w:rPr>
          <w:rFonts w:ascii="Gothic" w:eastAsia="Times New Roman" w:hAnsi="Gothic" w:cs="Helvetica"/>
          <w:color w:val="333333"/>
          <w:sz w:val="21"/>
          <w:szCs w:val="21"/>
          <w:lang w:eastAsia="ru-RU"/>
        </w:rPr>
        <w:t>            13) в абзаце первом пункта 9 раздела VI «Описание социальных, экономических и экологических последствий реализации Программы, общая потребность в необходимых финансовых ресурсах» Программы слова «15 700,2 тыс. рублей» заменить  словами «16 018,2 тыс. рублей»;</w:t>
      </w:r>
    </w:p>
    <w:p w:rsidR="00BC6749" w:rsidRPr="00BC6749" w:rsidRDefault="00BC6749" w:rsidP="00BC6749">
      <w:pPr>
        <w:shd w:val="clear" w:color="auto" w:fill="FFFFFF"/>
        <w:spacing w:after="288" w:line="240" w:lineRule="auto"/>
        <w:rPr>
          <w:rFonts w:ascii="Gothic" w:eastAsia="Times New Roman" w:hAnsi="Gothic" w:cs="Helvetica"/>
          <w:color w:val="333333"/>
          <w:sz w:val="21"/>
          <w:szCs w:val="21"/>
          <w:lang w:eastAsia="ru-RU"/>
        </w:rPr>
      </w:pPr>
      <w:r w:rsidRPr="00BC6749">
        <w:rPr>
          <w:rFonts w:ascii="Gothic" w:eastAsia="Times New Roman" w:hAnsi="Gothic" w:cs="Helvetica"/>
          <w:color w:val="333333"/>
          <w:sz w:val="21"/>
          <w:szCs w:val="21"/>
          <w:lang w:eastAsia="ru-RU"/>
        </w:rPr>
        <w:t>            14) подпункт 1 пункта 9 раздела VI «Описание социальных, экономических и экологических последствий реализации Программы, общая потребность в необходимых финансовых ресурсах» Программы изложить в следующей редакции:</w:t>
      </w:r>
    </w:p>
    <w:p w:rsidR="00BC6749" w:rsidRPr="00BC6749" w:rsidRDefault="00BC6749" w:rsidP="00BC6749">
      <w:pPr>
        <w:shd w:val="clear" w:color="auto" w:fill="FFFFFF"/>
        <w:spacing w:after="288" w:line="240" w:lineRule="auto"/>
        <w:rPr>
          <w:rFonts w:ascii="Gothic" w:eastAsia="Times New Roman" w:hAnsi="Gothic" w:cs="Helvetica"/>
          <w:color w:val="333333"/>
          <w:sz w:val="21"/>
          <w:szCs w:val="21"/>
          <w:lang w:eastAsia="ru-RU"/>
        </w:rPr>
      </w:pPr>
      <w:r w:rsidRPr="00BC6749">
        <w:rPr>
          <w:rFonts w:ascii="Gothic" w:eastAsia="Times New Roman" w:hAnsi="Gothic" w:cs="Helvetica"/>
          <w:color w:val="333333"/>
          <w:sz w:val="21"/>
          <w:szCs w:val="21"/>
          <w:lang w:eastAsia="ru-RU"/>
        </w:rPr>
        <w:t>             «1) из средств бюджета города Челябинска – 8 133,9 тыс. рублей, в том числе:</w:t>
      </w:r>
      <w:r w:rsidRPr="00BC6749">
        <w:rPr>
          <w:rFonts w:ascii="Gothic" w:eastAsia="Times New Roman" w:hAnsi="Gothic" w:cs="Helvetica"/>
          <w:color w:val="333333"/>
          <w:sz w:val="21"/>
          <w:szCs w:val="21"/>
          <w:lang w:eastAsia="ru-RU"/>
        </w:rPr>
        <w:br/>
        <w:t xml:space="preserve">            – 2017 год – 1 788,1 тыс. рублей; </w:t>
      </w:r>
      <w:r w:rsidRPr="00BC6749">
        <w:rPr>
          <w:rFonts w:ascii="Gothic" w:eastAsia="Times New Roman" w:hAnsi="Gothic" w:cs="Helvetica"/>
          <w:color w:val="333333"/>
          <w:sz w:val="21"/>
          <w:szCs w:val="21"/>
          <w:lang w:eastAsia="ru-RU"/>
        </w:rPr>
        <w:br/>
        <w:t>            – 2018 год – 2 288,1 тыс. рублей;</w:t>
      </w:r>
      <w:r w:rsidRPr="00BC6749">
        <w:rPr>
          <w:rFonts w:ascii="Gothic" w:eastAsia="Times New Roman" w:hAnsi="Gothic" w:cs="Helvetica"/>
          <w:color w:val="333333"/>
          <w:sz w:val="21"/>
          <w:szCs w:val="21"/>
          <w:lang w:eastAsia="ru-RU"/>
        </w:rPr>
        <w:br/>
        <w:t>            – 2019 год – 2 165,1 тыс. рублей;</w:t>
      </w:r>
      <w:r w:rsidRPr="00BC6749">
        <w:rPr>
          <w:rFonts w:ascii="Gothic" w:eastAsia="Times New Roman" w:hAnsi="Gothic" w:cs="Helvetica"/>
          <w:color w:val="333333"/>
          <w:sz w:val="21"/>
          <w:szCs w:val="21"/>
          <w:lang w:eastAsia="ru-RU"/>
        </w:rPr>
        <w:br/>
        <w:t>            – 2020 год – 1 892,6 тыс. рублей;»;</w:t>
      </w:r>
    </w:p>
    <w:p w:rsidR="00BC6749" w:rsidRPr="00BC6749" w:rsidRDefault="00BC6749" w:rsidP="00BC6749">
      <w:pPr>
        <w:shd w:val="clear" w:color="auto" w:fill="FFFFFF"/>
        <w:spacing w:after="288" w:line="240" w:lineRule="auto"/>
        <w:rPr>
          <w:rFonts w:ascii="Gothic" w:eastAsia="Times New Roman" w:hAnsi="Gothic" w:cs="Helvetica"/>
          <w:color w:val="333333"/>
          <w:sz w:val="21"/>
          <w:szCs w:val="21"/>
          <w:lang w:eastAsia="ru-RU"/>
        </w:rPr>
      </w:pPr>
      <w:r w:rsidRPr="00BC6749">
        <w:rPr>
          <w:rFonts w:ascii="Gothic" w:eastAsia="Times New Roman" w:hAnsi="Gothic" w:cs="Helvetica"/>
          <w:color w:val="333333"/>
          <w:sz w:val="21"/>
          <w:szCs w:val="21"/>
          <w:lang w:eastAsia="ru-RU"/>
        </w:rPr>
        <w:t>            15) приложение к Программе изложить в новой редакции согласно приложению к настоящему распоряжению.</w:t>
      </w:r>
    </w:p>
    <w:p w:rsidR="00BC6749" w:rsidRPr="00BC6749" w:rsidRDefault="00BC6749" w:rsidP="00BC6749">
      <w:pPr>
        <w:shd w:val="clear" w:color="auto" w:fill="FFFFFF"/>
        <w:spacing w:after="288" w:line="240" w:lineRule="auto"/>
        <w:rPr>
          <w:rFonts w:ascii="Gothic" w:eastAsia="Times New Roman" w:hAnsi="Gothic" w:cs="Helvetica"/>
          <w:color w:val="333333"/>
          <w:sz w:val="21"/>
          <w:szCs w:val="21"/>
          <w:lang w:eastAsia="ru-RU"/>
        </w:rPr>
      </w:pPr>
      <w:r w:rsidRPr="00BC6749">
        <w:rPr>
          <w:rFonts w:ascii="Gothic" w:eastAsia="Times New Roman" w:hAnsi="Gothic" w:cs="Helvetica"/>
          <w:color w:val="333333"/>
          <w:sz w:val="21"/>
          <w:szCs w:val="21"/>
          <w:lang w:eastAsia="ru-RU"/>
        </w:rPr>
        <w:lastRenderedPageBreak/>
        <w:t>            2. Управлению информационной политики Администрации города Челябинска (Сафонов В. А.) разместить настоящее распоряжение на официальном сайте Администрации города Челябинска в сети Интернет.</w:t>
      </w:r>
    </w:p>
    <w:p w:rsidR="00BC6749" w:rsidRPr="00BC6749" w:rsidRDefault="00BC6749" w:rsidP="00BC6749">
      <w:pPr>
        <w:shd w:val="clear" w:color="auto" w:fill="FFFFFF"/>
        <w:spacing w:after="288" w:line="240" w:lineRule="auto"/>
        <w:rPr>
          <w:rFonts w:ascii="Gothic" w:eastAsia="Times New Roman" w:hAnsi="Gothic" w:cs="Helvetica"/>
          <w:color w:val="333333"/>
          <w:sz w:val="21"/>
          <w:szCs w:val="21"/>
          <w:lang w:eastAsia="ru-RU"/>
        </w:rPr>
      </w:pPr>
      <w:r w:rsidRPr="00BC6749">
        <w:rPr>
          <w:rFonts w:ascii="Gothic" w:eastAsia="Times New Roman" w:hAnsi="Gothic" w:cs="Helvetica"/>
          <w:color w:val="333333"/>
          <w:sz w:val="21"/>
          <w:szCs w:val="21"/>
          <w:lang w:eastAsia="ru-RU"/>
        </w:rPr>
        <w:t>            3. Контроль за исполнением настоящего распоряжения возложить на заместителя Главы города по социальному развитию Лопаткина И. В.</w:t>
      </w:r>
    </w:p>
    <w:p w:rsidR="00BC6749" w:rsidRPr="00BC6749" w:rsidRDefault="00BC6749" w:rsidP="00BC6749">
      <w:pPr>
        <w:shd w:val="clear" w:color="auto" w:fill="FFFFFF"/>
        <w:spacing w:line="240" w:lineRule="auto"/>
        <w:rPr>
          <w:rFonts w:ascii="Gothic" w:eastAsia="Times New Roman" w:hAnsi="Gothic" w:cs="Helvetica"/>
          <w:color w:val="333333"/>
          <w:sz w:val="21"/>
          <w:szCs w:val="21"/>
          <w:lang w:eastAsia="ru-RU"/>
        </w:rPr>
      </w:pPr>
      <w:r w:rsidRPr="00BC6749">
        <w:rPr>
          <w:rFonts w:ascii="Gothic" w:eastAsia="Times New Roman" w:hAnsi="Gothic" w:cs="Helvetica"/>
          <w:color w:val="333333"/>
          <w:sz w:val="21"/>
          <w:szCs w:val="21"/>
          <w:lang w:eastAsia="ru-RU"/>
        </w:rPr>
        <w:br/>
      </w:r>
      <w:r w:rsidRPr="00BC6749">
        <w:rPr>
          <w:rFonts w:ascii="Gothic" w:eastAsia="Times New Roman" w:hAnsi="Gothic" w:cs="Helvetica"/>
          <w:color w:val="333333"/>
          <w:sz w:val="21"/>
          <w:szCs w:val="21"/>
          <w:lang w:eastAsia="ru-RU"/>
        </w:rPr>
        <w:br/>
        <w:t>Глава города Челябинска                                                                               Е. Н. Тефтелев                                                              </w:t>
      </w:r>
    </w:p>
    <w:p w:rsidR="006F7555" w:rsidRDefault="006F7555"/>
    <w:sectPr w:rsidR="006F7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ic">
    <w:altName w:val="Century Gothic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1D"/>
    <w:rsid w:val="005C1E1D"/>
    <w:rsid w:val="006F7555"/>
    <w:rsid w:val="00BC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7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5039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78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3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4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236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6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1336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5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32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69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С.А.. Иванченко</dc:creator>
  <cp:lastModifiedBy>Светлана С.А.. Иванченко</cp:lastModifiedBy>
  <cp:revision>2</cp:revision>
  <dcterms:created xsi:type="dcterms:W3CDTF">2018-09-06T10:07:00Z</dcterms:created>
  <dcterms:modified xsi:type="dcterms:W3CDTF">2018-09-06T10:07:00Z</dcterms:modified>
</cp:coreProperties>
</file>